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07B" w:rsidRDefault="00C4007B"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Name</w:t>
      </w:r>
    </w:p>
    <w:p w:rsidR="00C4007B" w:rsidRDefault="00C4007B"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w:t>
      </w:r>
    </w:p>
    <w:p w:rsidR="00C4007B" w:rsidRDefault="00C4007B"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C4007B" w:rsidRDefault="00C4007B"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C45C1B" w:rsidRPr="00B872F9" w:rsidRDefault="00E77CA5" w:rsidP="00614E69">
      <w:pPr>
        <w:spacing w:before="100" w:beforeAutospacing="1" w:after="100" w:afterAutospacing="1" w:line="480" w:lineRule="auto"/>
        <w:rPr>
          <w:rFonts w:ascii="Times New Roman" w:hAnsi="Times New Roman" w:cs="Times New Roman"/>
          <w:sz w:val="24"/>
          <w:szCs w:val="24"/>
        </w:rPr>
      </w:pPr>
      <w:r w:rsidRPr="00B872F9">
        <w:rPr>
          <w:rFonts w:ascii="Times New Roman" w:hAnsi="Times New Roman" w:cs="Times New Roman"/>
          <w:sz w:val="24"/>
          <w:szCs w:val="24"/>
        </w:rPr>
        <w:t xml:space="preserve">Morality is at stake in Stevenson’s </w:t>
      </w:r>
      <w:r w:rsidRPr="00B872F9">
        <w:rPr>
          <w:rFonts w:ascii="Times New Roman" w:hAnsi="Times New Roman" w:cs="Times New Roman"/>
          <w:i/>
          <w:sz w:val="24"/>
          <w:szCs w:val="24"/>
        </w:rPr>
        <w:t>strange case of Mr. Hyde and Dr. Jekyll</w:t>
      </w:r>
      <w:r w:rsidRPr="00B872F9">
        <w:rPr>
          <w:rFonts w:ascii="Times New Roman" w:hAnsi="Times New Roman" w:cs="Times New Roman"/>
          <w:sz w:val="24"/>
          <w:szCs w:val="24"/>
        </w:rPr>
        <w:t xml:space="preserve"> and Conrad’s hearts of darkness. </w:t>
      </w:r>
    </w:p>
    <w:p w:rsidR="00E77CA5" w:rsidRPr="00B872F9" w:rsidRDefault="00F96E4B" w:rsidP="00FB2368">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Moral</w:t>
      </w:r>
      <w:r w:rsidR="00E77CA5" w:rsidRPr="00B872F9">
        <w:rPr>
          <w:rFonts w:ascii="Times New Roman" w:hAnsi="Times New Roman" w:cs="Times New Roman"/>
          <w:sz w:val="24"/>
          <w:szCs w:val="24"/>
        </w:rPr>
        <w:t xml:space="preserve">ity is the extent to which an action is either wrong or </w:t>
      </w:r>
      <w:r w:rsidR="00AD68B3" w:rsidRPr="00B872F9">
        <w:rPr>
          <w:rFonts w:ascii="Times New Roman" w:hAnsi="Times New Roman" w:cs="Times New Roman"/>
          <w:sz w:val="24"/>
          <w:szCs w:val="24"/>
        </w:rPr>
        <w:t>right. Morality</w:t>
      </w:r>
      <w:r w:rsidR="00E32F5A" w:rsidRPr="00B872F9">
        <w:rPr>
          <w:rFonts w:ascii="Times New Roman" w:hAnsi="Times New Roman" w:cs="Times New Roman"/>
          <w:sz w:val="24"/>
          <w:szCs w:val="24"/>
        </w:rPr>
        <w:t xml:space="preserve"> can also be viewed as a set of</w:t>
      </w:r>
      <w:r w:rsidRPr="00B872F9">
        <w:rPr>
          <w:rFonts w:ascii="Times New Roman" w:hAnsi="Times New Roman" w:cs="Times New Roman"/>
          <w:sz w:val="24"/>
          <w:szCs w:val="24"/>
        </w:rPr>
        <w:t xml:space="preserve"> values that </w:t>
      </w:r>
      <w:r w:rsidR="00E32F5A" w:rsidRPr="00B872F9">
        <w:rPr>
          <w:rFonts w:ascii="Times New Roman" w:hAnsi="Times New Roman" w:cs="Times New Roman"/>
          <w:sz w:val="24"/>
          <w:szCs w:val="24"/>
        </w:rPr>
        <w:t xml:space="preserve">guide society in distinguishing good and evil. </w:t>
      </w:r>
      <w:r w:rsidR="00AD68B3" w:rsidRPr="00B872F9">
        <w:rPr>
          <w:rFonts w:ascii="Times New Roman" w:hAnsi="Times New Roman" w:cs="Times New Roman"/>
          <w:sz w:val="24"/>
          <w:szCs w:val="24"/>
        </w:rPr>
        <w:t>In Stevenson’s</w:t>
      </w:r>
      <w:r w:rsidR="00E32F5A" w:rsidRPr="00B872F9">
        <w:rPr>
          <w:rFonts w:ascii="Times New Roman" w:hAnsi="Times New Roman" w:cs="Times New Roman"/>
          <w:sz w:val="24"/>
          <w:szCs w:val="24"/>
        </w:rPr>
        <w:t xml:space="preserve"> strange case of Mr. Hyde and Dr. Jekyll morality is in whirlwinds</w:t>
      </w:r>
      <w:r w:rsidR="00715819" w:rsidRPr="00B872F9">
        <w:rPr>
          <w:rFonts w:ascii="Times New Roman" w:hAnsi="Times New Roman" w:cs="Times New Roman"/>
          <w:sz w:val="24"/>
          <w:szCs w:val="24"/>
        </w:rPr>
        <w:t xml:space="preserve"> evil is the order of the day.</w:t>
      </w:r>
    </w:p>
    <w:p w:rsidR="00715819" w:rsidRPr="00B872F9" w:rsidRDefault="00715819" w:rsidP="00745D91">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In the first chapter Enfield narrates the sad story of an evil man who comes out of the strange door and knocks a little girl down. The evil man identified as </w:t>
      </w:r>
      <w:r w:rsidR="00AD68B3" w:rsidRPr="00B872F9">
        <w:rPr>
          <w:rFonts w:ascii="Times New Roman" w:hAnsi="Times New Roman" w:cs="Times New Roman"/>
          <w:sz w:val="24"/>
          <w:szCs w:val="24"/>
        </w:rPr>
        <w:t>Hyde</w:t>
      </w:r>
      <w:r w:rsidR="00AD68B3">
        <w:rPr>
          <w:rFonts w:ascii="Times New Roman" w:hAnsi="Times New Roman" w:cs="Times New Roman"/>
          <w:sz w:val="24"/>
          <w:szCs w:val="24"/>
        </w:rPr>
        <w:t xml:space="preserve"> “</w:t>
      </w:r>
      <w:r w:rsidR="00AD68B3" w:rsidRPr="00B872F9">
        <w:rPr>
          <w:rFonts w:ascii="Times New Roman" w:hAnsi="Times New Roman" w:cs="Times New Roman"/>
          <w:sz w:val="24"/>
          <w:szCs w:val="24"/>
        </w:rPr>
        <w:t>leaves</w:t>
      </w:r>
      <w:r w:rsidRPr="00B872F9">
        <w:rPr>
          <w:rFonts w:ascii="Times New Roman" w:hAnsi="Times New Roman" w:cs="Times New Roman"/>
          <w:sz w:val="24"/>
          <w:szCs w:val="24"/>
        </w:rPr>
        <w:t xml:space="preserve"> the girl </w:t>
      </w:r>
      <w:r w:rsidR="00AD68B3" w:rsidRPr="00B872F9">
        <w:rPr>
          <w:rFonts w:ascii="Times New Roman" w:hAnsi="Times New Roman" w:cs="Times New Roman"/>
          <w:sz w:val="24"/>
          <w:szCs w:val="24"/>
        </w:rPr>
        <w:t xml:space="preserve">screaming </w:t>
      </w:r>
      <w:r w:rsidR="00AD68B3">
        <w:rPr>
          <w:rFonts w:ascii="Times New Roman" w:hAnsi="Times New Roman" w:cs="Times New Roman"/>
          <w:sz w:val="24"/>
          <w:szCs w:val="24"/>
        </w:rPr>
        <w:t>on</w:t>
      </w:r>
      <w:r w:rsidR="00745D91">
        <w:rPr>
          <w:rFonts w:ascii="Times New Roman" w:hAnsi="Times New Roman" w:cs="Times New Roman"/>
          <w:sz w:val="24"/>
          <w:szCs w:val="24"/>
        </w:rPr>
        <w:t xml:space="preserve"> the ground” </w:t>
      </w:r>
      <w:r w:rsidRPr="00B872F9">
        <w:rPr>
          <w:rFonts w:ascii="Times New Roman" w:hAnsi="Times New Roman" w:cs="Times New Roman"/>
          <w:sz w:val="24"/>
          <w:szCs w:val="24"/>
        </w:rPr>
        <w:t>due to pain and walks away without saying a word or help</w:t>
      </w:r>
      <w:r w:rsidR="00745D91">
        <w:rPr>
          <w:rFonts w:ascii="Times New Roman" w:hAnsi="Times New Roman" w:cs="Times New Roman"/>
          <w:sz w:val="24"/>
          <w:szCs w:val="24"/>
        </w:rPr>
        <w:t xml:space="preserve"> (Stevenson, 3)</w:t>
      </w:r>
      <w:r w:rsidRPr="00B872F9">
        <w:rPr>
          <w:rFonts w:ascii="Times New Roman" w:hAnsi="Times New Roman" w:cs="Times New Roman"/>
          <w:sz w:val="24"/>
          <w:szCs w:val="24"/>
        </w:rPr>
        <w:t xml:space="preserve">. Hyde does not apologize to the </w:t>
      </w:r>
      <w:r w:rsidR="00614E69" w:rsidRPr="00B872F9">
        <w:rPr>
          <w:rFonts w:ascii="Times New Roman" w:hAnsi="Times New Roman" w:cs="Times New Roman"/>
          <w:sz w:val="24"/>
          <w:szCs w:val="24"/>
        </w:rPr>
        <w:t>girl’s</w:t>
      </w:r>
      <w:r w:rsidRPr="00B872F9">
        <w:rPr>
          <w:rFonts w:ascii="Times New Roman" w:hAnsi="Times New Roman" w:cs="Times New Roman"/>
          <w:sz w:val="24"/>
          <w:szCs w:val="24"/>
        </w:rPr>
        <w:t xml:space="preserve"> family but instead </w:t>
      </w:r>
      <w:r w:rsidR="00FB2368">
        <w:rPr>
          <w:rFonts w:ascii="Times New Roman" w:hAnsi="Times New Roman" w:cs="Times New Roman"/>
          <w:sz w:val="24"/>
          <w:szCs w:val="24"/>
        </w:rPr>
        <w:t xml:space="preserve">he gives them a </w:t>
      </w:r>
      <w:proofErr w:type="spellStart"/>
      <w:r w:rsidR="00FB2368">
        <w:rPr>
          <w:rFonts w:ascii="Times New Roman" w:hAnsi="Times New Roman" w:cs="Times New Roman"/>
          <w:sz w:val="24"/>
          <w:szCs w:val="24"/>
        </w:rPr>
        <w:t>c</w:t>
      </w:r>
      <w:r w:rsidR="00F02CCF">
        <w:rPr>
          <w:rFonts w:ascii="Times New Roman" w:hAnsi="Times New Roman" w:cs="Times New Roman"/>
          <w:sz w:val="24"/>
          <w:szCs w:val="24"/>
        </w:rPr>
        <w:t>heque</w:t>
      </w:r>
      <w:proofErr w:type="spellEnd"/>
      <w:r w:rsidR="008A358A" w:rsidRPr="00B872F9">
        <w:rPr>
          <w:rFonts w:ascii="Times New Roman" w:hAnsi="Times New Roman" w:cs="Times New Roman"/>
          <w:sz w:val="24"/>
          <w:szCs w:val="24"/>
        </w:rPr>
        <w:t xml:space="preserve"> this is not right because a wrong cannot </w:t>
      </w:r>
      <w:r w:rsidR="00614E69" w:rsidRPr="00B872F9">
        <w:rPr>
          <w:rFonts w:ascii="Times New Roman" w:hAnsi="Times New Roman" w:cs="Times New Roman"/>
          <w:sz w:val="24"/>
          <w:szCs w:val="24"/>
        </w:rPr>
        <w:t>be</w:t>
      </w:r>
      <w:r w:rsidR="008A358A" w:rsidRPr="00B872F9">
        <w:rPr>
          <w:rFonts w:ascii="Times New Roman" w:hAnsi="Times New Roman" w:cs="Times New Roman"/>
          <w:sz w:val="24"/>
          <w:szCs w:val="24"/>
        </w:rPr>
        <w:t xml:space="preserve"> paid </w:t>
      </w:r>
      <w:r w:rsidR="00AD68B3" w:rsidRPr="00B872F9">
        <w:rPr>
          <w:rFonts w:ascii="Times New Roman" w:hAnsi="Times New Roman" w:cs="Times New Roman"/>
          <w:sz w:val="24"/>
          <w:szCs w:val="24"/>
        </w:rPr>
        <w:t xml:space="preserve">off </w:t>
      </w:r>
      <w:r w:rsidR="00AD68B3">
        <w:rPr>
          <w:rFonts w:ascii="Times New Roman" w:hAnsi="Times New Roman" w:cs="Times New Roman"/>
          <w:sz w:val="24"/>
          <w:szCs w:val="24"/>
        </w:rPr>
        <w:t>by</w:t>
      </w:r>
      <w:r w:rsidR="00745D91">
        <w:rPr>
          <w:rFonts w:ascii="Times New Roman" w:hAnsi="Times New Roman" w:cs="Times New Roman"/>
          <w:sz w:val="24"/>
          <w:szCs w:val="24"/>
        </w:rPr>
        <w:t xml:space="preserve"> money or anything.</w:t>
      </w:r>
    </w:p>
    <w:p w:rsidR="008A358A" w:rsidRPr="00B872F9" w:rsidRDefault="008A358A" w:rsidP="00FB2368">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A politician is beaten to death</w:t>
      </w:r>
      <w:r w:rsidR="00FB2368">
        <w:rPr>
          <w:rFonts w:ascii="Times New Roman" w:hAnsi="Times New Roman" w:cs="Times New Roman"/>
          <w:sz w:val="24"/>
          <w:szCs w:val="24"/>
        </w:rPr>
        <w:t>,</w:t>
      </w:r>
      <w:r w:rsidRPr="00B872F9">
        <w:rPr>
          <w:rFonts w:ascii="Times New Roman" w:hAnsi="Times New Roman" w:cs="Times New Roman"/>
          <w:sz w:val="24"/>
          <w:szCs w:val="24"/>
        </w:rPr>
        <w:t xml:space="preserve"> this is murder and </w:t>
      </w:r>
      <w:r w:rsidR="00614E69" w:rsidRPr="00B872F9">
        <w:rPr>
          <w:rFonts w:ascii="Times New Roman" w:hAnsi="Times New Roman" w:cs="Times New Roman"/>
          <w:sz w:val="24"/>
          <w:szCs w:val="24"/>
        </w:rPr>
        <w:t>it’s</w:t>
      </w:r>
      <w:r w:rsidRPr="00B872F9">
        <w:rPr>
          <w:rFonts w:ascii="Times New Roman" w:hAnsi="Times New Roman" w:cs="Times New Roman"/>
          <w:sz w:val="24"/>
          <w:szCs w:val="24"/>
        </w:rPr>
        <w:t xml:space="preserve"> against the values of society and very evil</w:t>
      </w:r>
      <w:r w:rsidR="00745D91">
        <w:rPr>
          <w:rFonts w:ascii="Times New Roman" w:hAnsi="Times New Roman" w:cs="Times New Roman"/>
          <w:sz w:val="24"/>
          <w:szCs w:val="24"/>
        </w:rPr>
        <w:t xml:space="preserve"> “he was trampling his victim under his feet and hailing down a storm of </w:t>
      </w:r>
      <w:r w:rsidR="00AD68B3">
        <w:rPr>
          <w:rFonts w:ascii="Times New Roman" w:hAnsi="Times New Roman" w:cs="Times New Roman"/>
          <w:sz w:val="24"/>
          <w:szCs w:val="24"/>
        </w:rPr>
        <w:t>blows,</w:t>
      </w:r>
      <w:r w:rsidR="00745D91">
        <w:rPr>
          <w:rFonts w:ascii="Times New Roman" w:hAnsi="Times New Roman" w:cs="Times New Roman"/>
          <w:sz w:val="24"/>
          <w:szCs w:val="24"/>
        </w:rPr>
        <w:t xml:space="preserve"> under which the bones were audibly shatter</w:t>
      </w:r>
      <w:r w:rsidR="00002896">
        <w:rPr>
          <w:rFonts w:ascii="Times New Roman" w:hAnsi="Times New Roman" w:cs="Times New Roman"/>
          <w:sz w:val="24"/>
          <w:szCs w:val="24"/>
        </w:rPr>
        <w:t>e</w:t>
      </w:r>
      <w:r w:rsidR="00745D91">
        <w:rPr>
          <w:rFonts w:ascii="Times New Roman" w:hAnsi="Times New Roman" w:cs="Times New Roman"/>
          <w:sz w:val="24"/>
          <w:szCs w:val="24"/>
        </w:rPr>
        <w:t>d and the body jumped upon the door way”</w:t>
      </w:r>
      <w:r w:rsidR="00002896">
        <w:rPr>
          <w:rFonts w:ascii="Times New Roman" w:hAnsi="Times New Roman" w:cs="Times New Roman"/>
          <w:sz w:val="24"/>
          <w:szCs w:val="24"/>
        </w:rPr>
        <w:t xml:space="preserve"> (</w:t>
      </w:r>
      <w:proofErr w:type="spellStart"/>
      <w:r w:rsidR="00002896">
        <w:rPr>
          <w:rFonts w:ascii="Times New Roman" w:hAnsi="Times New Roman" w:cs="Times New Roman"/>
          <w:sz w:val="24"/>
          <w:szCs w:val="24"/>
        </w:rPr>
        <w:t>Stevensons</w:t>
      </w:r>
      <w:proofErr w:type="spellEnd"/>
      <w:r w:rsidR="00002896">
        <w:rPr>
          <w:rFonts w:ascii="Times New Roman" w:hAnsi="Times New Roman" w:cs="Times New Roman"/>
          <w:sz w:val="24"/>
          <w:szCs w:val="24"/>
        </w:rPr>
        <w:t>, 17-18)</w:t>
      </w:r>
      <w:r w:rsidRPr="00B872F9">
        <w:rPr>
          <w:rFonts w:ascii="Times New Roman" w:hAnsi="Times New Roman" w:cs="Times New Roman"/>
          <w:sz w:val="24"/>
          <w:szCs w:val="24"/>
        </w:rPr>
        <w:t>. The person responsible for this death is nowhere to be found this means that no action of justice is done in regard to this murder.</w:t>
      </w:r>
    </w:p>
    <w:p w:rsidR="008A358A" w:rsidRPr="00B872F9" w:rsidRDefault="008A358A" w:rsidP="007E4C1C">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lastRenderedPageBreak/>
        <w:t xml:space="preserve">Lawyer </w:t>
      </w:r>
      <w:proofErr w:type="spellStart"/>
      <w:r w:rsidRPr="00B872F9">
        <w:rPr>
          <w:rFonts w:ascii="Times New Roman" w:hAnsi="Times New Roman" w:cs="Times New Roman"/>
          <w:sz w:val="24"/>
          <w:szCs w:val="24"/>
        </w:rPr>
        <w:t>Utterson</w:t>
      </w:r>
      <w:proofErr w:type="spellEnd"/>
      <w:r w:rsidR="00785B25" w:rsidRPr="00B872F9">
        <w:rPr>
          <w:rFonts w:ascii="Times New Roman" w:hAnsi="Times New Roman" w:cs="Times New Roman"/>
          <w:sz w:val="24"/>
          <w:szCs w:val="24"/>
        </w:rPr>
        <w:t xml:space="preserve"> client sir Danvers Carew has been murdered and he now has to go identify his </w:t>
      </w:r>
      <w:r w:rsidR="00AD68B3" w:rsidRPr="00B872F9">
        <w:rPr>
          <w:rFonts w:ascii="Times New Roman" w:hAnsi="Times New Roman" w:cs="Times New Roman"/>
          <w:sz w:val="24"/>
          <w:szCs w:val="24"/>
        </w:rPr>
        <w:t>body</w:t>
      </w:r>
      <w:r w:rsidR="00AD68B3">
        <w:rPr>
          <w:rFonts w:ascii="Times New Roman" w:hAnsi="Times New Roman" w:cs="Times New Roman"/>
          <w:sz w:val="24"/>
          <w:szCs w:val="24"/>
        </w:rPr>
        <w:t xml:space="preserve"> (Stevenson’s</w:t>
      </w:r>
      <w:r w:rsidR="00002896">
        <w:rPr>
          <w:rFonts w:ascii="Times New Roman" w:hAnsi="Times New Roman" w:cs="Times New Roman"/>
          <w:sz w:val="24"/>
          <w:szCs w:val="24"/>
        </w:rPr>
        <w:t>, 19-21)</w:t>
      </w:r>
      <w:r w:rsidR="00785B25" w:rsidRPr="00B872F9">
        <w:rPr>
          <w:rFonts w:ascii="Times New Roman" w:hAnsi="Times New Roman" w:cs="Times New Roman"/>
          <w:sz w:val="24"/>
          <w:szCs w:val="24"/>
        </w:rPr>
        <w:t xml:space="preserve">. The person responsible is also not brought to justice because he disappears. Jekyll who is Hyde’s friend claims he does not know where he is, despite the fact that a person has been murdered he goes on to entertain himself and his friends with parties. </w:t>
      </w:r>
      <w:r w:rsidR="00AD3717" w:rsidRPr="00B872F9">
        <w:rPr>
          <w:rFonts w:ascii="Times New Roman" w:hAnsi="Times New Roman" w:cs="Times New Roman"/>
          <w:sz w:val="24"/>
          <w:szCs w:val="24"/>
        </w:rPr>
        <w:t>This</w:t>
      </w:r>
      <w:r w:rsidR="00785B25" w:rsidRPr="00B872F9">
        <w:rPr>
          <w:rFonts w:ascii="Times New Roman" w:hAnsi="Times New Roman" w:cs="Times New Roman"/>
          <w:sz w:val="24"/>
          <w:szCs w:val="24"/>
        </w:rPr>
        <w:t xml:space="preserve"> whole act depicts a society that is evil that does not take care of each other and that hides the truth when crimes such as murder keeps on being committed.</w:t>
      </w:r>
    </w:p>
    <w:p w:rsidR="00785B25" w:rsidRPr="00B872F9" w:rsidRDefault="00785B25" w:rsidP="007E4C1C">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Dr</w:t>
      </w:r>
      <w:r w:rsidR="00AD68B3">
        <w:rPr>
          <w:rFonts w:ascii="Times New Roman" w:hAnsi="Times New Roman" w:cs="Times New Roman"/>
          <w:sz w:val="24"/>
          <w:szCs w:val="24"/>
        </w:rPr>
        <w:t>.</w:t>
      </w:r>
      <w:r w:rsidRPr="00B872F9">
        <w:rPr>
          <w:rFonts w:ascii="Times New Roman" w:hAnsi="Times New Roman" w:cs="Times New Roman"/>
          <w:sz w:val="24"/>
          <w:szCs w:val="24"/>
        </w:rPr>
        <w:t xml:space="preserve"> Jekyll creates a potion in his laboratory that separates the evil man from the good man this potion when taken creates a lot of </w:t>
      </w:r>
      <w:r w:rsidR="0031681C" w:rsidRPr="00B872F9">
        <w:rPr>
          <w:rFonts w:ascii="Times New Roman" w:hAnsi="Times New Roman" w:cs="Times New Roman"/>
          <w:sz w:val="24"/>
          <w:szCs w:val="24"/>
        </w:rPr>
        <w:t xml:space="preserve">harm. When Hyde takes this potion he becomes strong and starts to commit murders that are prevalent in this society. This </w:t>
      </w:r>
      <w:r w:rsidR="00AD3717" w:rsidRPr="00B872F9">
        <w:rPr>
          <w:rFonts w:ascii="Times New Roman" w:hAnsi="Times New Roman" w:cs="Times New Roman"/>
          <w:sz w:val="24"/>
          <w:szCs w:val="24"/>
        </w:rPr>
        <w:t>is an act done out of selfishness and without the thought of the implications it has on society. This is wrong and it brings a lot of evil such as murder lack of compassion and pain.</w:t>
      </w:r>
    </w:p>
    <w:p w:rsidR="00EE71D8" w:rsidRPr="00B872F9" w:rsidRDefault="00AD3717" w:rsidP="007E4C1C">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Dr. Jekyll at the end commits suicide by taking poison while inside his laboratory. This poison kills both Hyde and Jekyll. </w:t>
      </w:r>
      <w:r w:rsidR="00EE71D8" w:rsidRPr="00B872F9">
        <w:rPr>
          <w:rFonts w:ascii="Times New Roman" w:hAnsi="Times New Roman" w:cs="Times New Roman"/>
          <w:sz w:val="24"/>
          <w:szCs w:val="24"/>
        </w:rPr>
        <w:t>Suicide is unacceptable and an</w:t>
      </w:r>
      <w:r w:rsidRPr="00B872F9">
        <w:rPr>
          <w:rFonts w:ascii="Times New Roman" w:hAnsi="Times New Roman" w:cs="Times New Roman"/>
          <w:sz w:val="24"/>
          <w:szCs w:val="24"/>
        </w:rPr>
        <w:t xml:space="preserve"> ill that sh</w:t>
      </w:r>
      <w:r w:rsidR="00EE71D8" w:rsidRPr="00B872F9">
        <w:rPr>
          <w:rFonts w:ascii="Times New Roman" w:hAnsi="Times New Roman" w:cs="Times New Roman"/>
          <w:sz w:val="24"/>
          <w:szCs w:val="24"/>
        </w:rPr>
        <w:t>ow</w:t>
      </w:r>
      <w:r w:rsidRPr="00B872F9">
        <w:rPr>
          <w:rFonts w:ascii="Times New Roman" w:hAnsi="Times New Roman" w:cs="Times New Roman"/>
          <w:sz w:val="24"/>
          <w:szCs w:val="24"/>
        </w:rPr>
        <w:t xml:space="preserve">s the </w:t>
      </w:r>
      <w:r w:rsidR="00EE71D8" w:rsidRPr="00B872F9">
        <w:rPr>
          <w:rFonts w:ascii="Times New Roman" w:hAnsi="Times New Roman" w:cs="Times New Roman"/>
          <w:sz w:val="24"/>
          <w:szCs w:val="24"/>
        </w:rPr>
        <w:t>extent</w:t>
      </w:r>
      <w:r w:rsidRPr="00B872F9">
        <w:rPr>
          <w:rFonts w:ascii="Times New Roman" w:hAnsi="Times New Roman" w:cs="Times New Roman"/>
          <w:sz w:val="24"/>
          <w:szCs w:val="24"/>
        </w:rPr>
        <w:t xml:space="preserve"> to which evil is prevalent</w:t>
      </w:r>
      <w:r w:rsidR="00EE71D8" w:rsidRPr="00B872F9">
        <w:rPr>
          <w:rFonts w:ascii="Times New Roman" w:hAnsi="Times New Roman" w:cs="Times New Roman"/>
          <w:sz w:val="24"/>
          <w:szCs w:val="24"/>
        </w:rPr>
        <w:t xml:space="preserve">. Though this act of suicide seeks to eliminate the evil and disastrous Hyde </w:t>
      </w:r>
      <w:r w:rsidR="00B504A2" w:rsidRPr="00B872F9">
        <w:rPr>
          <w:rFonts w:ascii="Times New Roman" w:hAnsi="Times New Roman" w:cs="Times New Roman"/>
          <w:sz w:val="24"/>
          <w:szCs w:val="24"/>
        </w:rPr>
        <w:t xml:space="preserve">it is </w:t>
      </w:r>
      <w:r w:rsidR="00EE71D8" w:rsidRPr="00B872F9">
        <w:rPr>
          <w:rFonts w:ascii="Times New Roman" w:hAnsi="Times New Roman" w:cs="Times New Roman"/>
          <w:sz w:val="24"/>
          <w:szCs w:val="24"/>
        </w:rPr>
        <w:t>n</w:t>
      </w:r>
      <w:r w:rsidR="00002896">
        <w:rPr>
          <w:rFonts w:ascii="Times New Roman" w:hAnsi="Times New Roman" w:cs="Times New Roman"/>
          <w:sz w:val="24"/>
          <w:szCs w:val="24"/>
        </w:rPr>
        <w:t>ot right as it kills Jekyll too (</w:t>
      </w:r>
      <w:r w:rsidR="00A46A80">
        <w:rPr>
          <w:rFonts w:ascii="Times New Roman" w:hAnsi="Times New Roman" w:cs="Times New Roman"/>
          <w:sz w:val="24"/>
          <w:szCs w:val="24"/>
        </w:rPr>
        <w:t>Stevenson,</w:t>
      </w:r>
      <w:r w:rsidR="00002896">
        <w:rPr>
          <w:rFonts w:ascii="Times New Roman" w:hAnsi="Times New Roman" w:cs="Times New Roman"/>
          <w:sz w:val="24"/>
          <w:szCs w:val="24"/>
        </w:rPr>
        <w:t xml:space="preserve"> 47-48).</w:t>
      </w:r>
    </w:p>
    <w:p w:rsidR="0035255F" w:rsidRPr="00B872F9" w:rsidRDefault="0035255F" w:rsidP="007E4C1C">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T</w:t>
      </w:r>
      <w:r w:rsidR="00AC1910" w:rsidRPr="00B872F9">
        <w:rPr>
          <w:rFonts w:ascii="Times New Roman" w:hAnsi="Times New Roman" w:cs="Times New Roman"/>
          <w:sz w:val="24"/>
          <w:szCs w:val="24"/>
        </w:rPr>
        <w:t>here is a lot of moral confusion in this novel  this is evident in the whole suspicion on who is committing killings and the insane acts of creating potions that bring problems to the community</w:t>
      </w:r>
      <w:r w:rsidR="00110147">
        <w:rPr>
          <w:rFonts w:ascii="Times New Roman" w:hAnsi="Times New Roman" w:cs="Times New Roman"/>
          <w:sz w:val="24"/>
          <w:szCs w:val="24"/>
        </w:rPr>
        <w:t xml:space="preserve"> (Stevenson , 52)</w:t>
      </w:r>
      <w:r w:rsidR="00AC1910" w:rsidRPr="00B872F9">
        <w:rPr>
          <w:rFonts w:ascii="Times New Roman" w:hAnsi="Times New Roman" w:cs="Times New Roman"/>
          <w:sz w:val="24"/>
          <w:szCs w:val="24"/>
        </w:rPr>
        <w:t xml:space="preserve">. </w:t>
      </w:r>
      <w:r w:rsidRPr="00B872F9">
        <w:rPr>
          <w:rFonts w:ascii="Times New Roman" w:hAnsi="Times New Roman" w:cs="Times New Roman"/>
          <w:sz w:val="24"/>
          <w:szCs w:val="24"/>
        </w:rPr>
        <w:t>This</w:t>
      </w:r>
      <w:r w:rsidR="00AC1910" w:rsidRPr="00B872F9">
        <w:rPr>
          <w:rFonts w:ascii="Times New Roman" w:hAnsi="Times New Roman" w:cs="Times New Roman"/>
          <w:sz w:val="24"/>
          <w:szCs w:val="24"/>
        </w:rPr>
        <w:t xml:space="preserve"> confusion is also what makes it hard to catch the murderer and also identify the real cause of the problems</w:t>
      </w:r>
      <w:r w:rsidRPr="00B872F9">
        <w:rPr>
          <w:rFonts w:ascii="Times New Roman" w:hAnsi="Times New Roman" w:cs="Times New Roman"/>
          <w:sz w:val="24"/>
          <w:szCs w:val="24"/>
        </w:rPr>
        <w:t>.</w:t>
      </w:r>
    </w:p>
    <w:p w:rsidR="0035255F" w:rsidRPr="00B872F9" w:rsidRDefault="0035255F" w:rsidP="00614E69">
      <w:pPr>
        <w:spacing w:before="100" w:beforeAutospacing="1" w:after="100" w:afterAutospacing="1" w:line="480" w:lineRule="auto"/>
        <w:rPr>
          <w:rFonts w:ascii="Times New Roman" w:hAnsi="Times New Roman" w:cs="Times New Roman"/>
          <w:sz w:val="24"/>
          <w:szCs w:val="24"/>
        </w:rPr>
      </w:pPr>
    </w:p>
    <w:p w:rsidR="00EE71D8" w:rsidRPr="00B872F9" w:rsidRDefault="00EE71D8" w:rsidP="00614E69">
      <w:pPr>
        <w:spacing w:before="100" w:beforeAutospacing="1" w:after="100" w:afterAutospacing="1" w:line="480" w:lineRule="auto"/>
        <w:rPr>
          <w:rFonts w:ascii="Times New Roman" w:hAnsi="Times New Roman" w:cs="Times New Roman"/>
          <w:sz w:val="24"/>
          <w:szCs w:val="24"/>
        </w:rPr>
      </w:pPr>
      <w:r w:rsidRPr="00B872F9">
        <w:rPr>
          <w:rFonts w:ascii="Times New Roman" w:hAnsi="Times New Roman" w:cs="Times New Roman"/>
          <w:sz w:val="24"/>
          <w:szCs w:val="24"/>
        </w:rPr>
        <w:t xml:space="preserve">In </w:t>
      </w:r>
      <w:proofErr w:type="spellStart"/>
      <w:r w:rsidR="00B504A2" w:rsidRPr="00B872F9">
        <w:rPr>
          <w:rFonts w:ascii="Times New Roman" w:hAnsi="Times New Roman" w:cs="Times New Roman"/>
          <w:sz w:val="24"/>
          <w:szCs w:val="24"/>
        </w:rPr>
        <w:t>Conrad’s</w:t>
      </w:r>
      <w:r w:rsidR="00B504A2" w:rsidRPr="00B872F9">
        <w:rPr>
          <w:rFonts w:ascii="Times New Roman" w:hAnsi="Times New Roman" w:cs="Times New Roman"/>
          <w:i/>
          <w:sz w:val="24"/>
          <w:szCs w:val="24"/>
        </w:rPr>
        <w:t>Hearts</w:t>
      </w:r>
      <w:proofErr w:type="spellEnd"/>
      <w:r w:rsidR="00B504A2" w:rsidRPr="00B872F9">
        <w:rPr>
          <w:rFonts w:ascii="Times New Roman" w:hAnsi="Times New Roman" w:cs="Times New Roman"/>
          <w:i/>
          <w:sz w:val="24"/>
          <w:szCs w:val="24"/>
        </w:rPr>
        <w:t xml:space="preserve"> of D</w:t>
      </w:r>
      <w:r w:rsidRPr="00B872F9">
        <w:rPr>
          <w:rFonts w:ascii="Times New Roman" w:hAnsi="Times New Roman" w:cs="Times New Roman"/>
          <w:i/>
          <w:sz w:val="24"/>
          <w:szCs w:val="24"/>
        </w:rPr>
        <w:t>arkness</w:t>
      </w:r>
      <w:r w:rsidRPr="00B872F9">
        <w:rPr>
          <w:rFonts w:ascii="Times New Roman" w:hAnsi="Times New Roman" w:cs="Times New Roman"/>
          <w:sz w:val="24"/>
          <w:szCs w:val="24"/>
        </w:rPr>
        <w:t xml:space="preserve"> evil is evident. </w:t>
      </w:r>
      <w:r w:rsidR="00B504A2" w:rsidRPr="00B872F9">
        <w:rPr>
          <w:rFonts w:ascii="Times New Roman" w:hAnsi="Times New Roman" w:cs="Times New Roman"/>
          <w:sz w:val="24"/>
          <w:szCs w:val="24"/>
        </w:rPr>
        <w:t>There</w:t>
      </w:r>
      <w:r w:rsidRPr="00B872F9">
        <w:rPr>
          <w:rFonts w:ascii="Times New Roman" w:hAnsi="Times New Roman" w:cs="Times New Roman"/>
          <w:sz w:val="24"/>
          <w:szCs w:val="24"/>
        </w:rPr>
        <w:t xml:space="preserve"> is murder, slavery, exploitation and suicide.</w:t>
      </w:r>
    </w:p>
    <w:p w:rsidR="00B504A2" w:rsidRPr="00B872F9" w:rsidRDefault="00B504A2" w:rsidP="00E7664B">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lastRenderedPageBreak/>
        <w:t>Marlow replaces a captain who was killed in a skirmish attack by the natives</w:t>
      </w:r>
      <w:r w:rsidR="00593AE7">
        <w:rPr>
          <w:rFonts w:ascii="Times New Roman" w:hAnsi="Times New Roman" w:cs="Times New Roman"/>
          <w:sz w:val="24"/>
          <w:szCs w:val="24"/>
        </w:rPr>
        <w:t xml:space="preserve"> “one of their captains had been killed in a scuffle with the natives” (Conrad, 13)</w:t>
      </w:r>
      <w:r w:rsidRPr="00B872F9">
        <w:rPr>
          <w:rFonts w:ascii="Times New Roman" w:hAnsi="Times New Roman" w:cs="Times New Roman"/>
          <w:sz w:val="24"/>
          <w:szCs w:val="24"/>
        </w:rPr>
        <w:t xml:space="preserve">. This is an act that shows that there is no peace between the natives in Congo and the ivory collection company.  </w:t>
      </w:r>
    </w:p>
    <w:p w:rsidR="00B504A2" w:rsidRPr="00B872F9" w:rsidRDefault="00B504A2"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On arrival Marlow gets privy to information on a company member who committed suicide. Suicide is wrong and evil thus </w:t>
      </w:r>
      <w:r w:rsidR="0035255F" w:rsidRPr="00B872F9">
        <w:rPr>
          <w:rFonts w:ascii="Times New Roman" w:hAnsi="Times New Roman" w:cs="Times New Roman"/>
          <w:sz w:val="24"/>
          <w:szCs w:val="24"/>
        </w:rPr>
        <w:t>it is</w:t>
      </w:r>
      <w:r w:rsidRPr="00B872F9">
        <w:rPr>
          <w:rFonts w:ascii="Times New Roman" w:hAnsi="Times New Roman" w:cs="Times New Roman"/>
          <w:sz w:val="24"/>
          <w:szCs w:val="24"/>
        </w:rPr>
        <w:t xml:space="preserve"> against morality.</w:t>
      </w:r>
    </w:p>
    <w:p w:rsidR="00B504A2" w:rsidRPr="00B872F9" w:rsidRDefault="00953EA9"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The</w:t>
      </w:r>
      <w:r w:rsidR="00B504A2" w:rsidRPr="00B872F9">
        <w:rPr>
          <w:rFonts w:ascii="Times New Roman" w:hAnsi="Times New Roman" w:cs="Times New Roman"/>
          <w:sz w:val="24"/>
          <w:szCs w:val="24"/>
        </w:rPr>
        <w:t xml:space="preserve"> young </w:t>
      </w:r>
      <w:r w:rsidRPr="00B872F9">
        <w:rPr>
          <w:rFonts w:ascii="Times New Roman" w:hAnsi="Times New Roman" w:cs="Times New Roman"/>
          <w:sz w:val="24"/>
          <w:szCs w:val="24"/>
        </w:rPr>
        <w:t>boy at the station looks weak and empty</w:t>
      </w:r>
      <w:r w:rsidR="00B504A2" w:rsidRPr="00B872F9">
        <w:rPr>
          <w:rFonts w:ascii="Times New Roman" w:hAnsi="Times New Roman" w:cs="Times New Roman"/>
          <w:sz w:val="24"/>
          <w:szCs w:val="24"/>
        </w:rPr>
        <w:t xml:space="preserve"> a clear indication of lack of </w:t>
      </w:r>
      <w:r w:rsidRPr="00B872F9">
        <w:rPr>
          <w:rFonts w:ascii="Times New Roman" w:hAnsi="Times New Roman" w:cs="Times New Roman"/>
          <w:sz w:val="24"/>
          <w:szCs w:val="24"/>
        </w:rPr>
        <w:t xml:space="preserve">necessities. </w:t>
      </w:r>
      <w:r w:rsidR="00CB6889">
        <w:rPr>
          <w:rFonts w:ascii="Times New Roman" w:hAnsi="Times New Roman" w:cs="Times New Roman"/>
          <w:sz w:val="24"/>
          <w:szCs w:val="24"/>
        </w:rPr>
        <w:t xml:space="preserve"> Marlow  descries black shapes that seems to be dying slowly , “black shadows of disease and starvation “ this is the situations of the black working hard for the colonist but dying of hunger and disease(Conrad, 29-30)</w:t>
      </w:r>
      <w:r w:rsidRPr="00B872F9">
        <w:rPr>
          <w:rFonts w:ascii="Times New Roman" w:hAnsi="Times New Roman" w:cs="Times New Roman"/>
          <w:sz w:val="24"/>
          <w:szCs w:val="24"/>
        </w:rPr>
        <w:t xml:space="preserve">Marlow also meets a </w:t>
      </w:r>
      <w:r w:rsidR="00E7664B" w:rsidRPr="00B872F9">
        <w:rPr>
          <w:rFonts w:ascii="Times New Roman" w:hAnsi="Times New Roman" w:cs="Times New Roman"/>
          <w:sz w:val="24"/>
          <w:szCs w:val="24"/>
        </w:rPr>
        <w:t>well-dressed</w:t>
      </w:r>
      <w:r w:rsidRPr="00B872F9">
        <w:rPr>
          <w:rFonts w:ascii="Times New Roman" w:hAnsi="Times New Roman" w:cs="Times New Roman"/>
          <w:sz w:val="24"/>
          <w:szCs w:val="24"/>
        </w:rPr>
        <w:t xml:space="preserve"> man who he deems as an epitome of respect and elegance. This two people at the station show a gap in society in other words the rich and the poor. The natives here are being exploited by this ivory company and work really hard for no pay. Their resources are being taken against their will. This is evident in the attacks the natives launch against the company employees and the killings they do.</w:t>
      </w:r>
    </w:p>
    <w:p w:rsidR="00953EA9" w:rsidRPr="00B872F9" w:rsidRDefault="00953EA9"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There is a conspiracy to kill a manager named Kurtz and his assistant by </w:t>
      </w:r>
      <w:r w:rsidR="00D70C29" w:rsidRPr="00B872F9">
        <w:rPr>
          <w:rFonts w:ascii="Times New Roman" w:hAnsi="Times New Roman" w:cs="Times New Roman"/>
          <w:sz w:val="24"/>
          <w:szCs w:val="24"/>
        </w:rPr>
        <w:t xml:space="preserve">the managers’ uncle and his expedition is evil and </w:t>
      </w:r>
      <w:r w:rsidR="00C06F50" w:rsidRPr="00B872F9">
        <w:rPr>
          <w:rFonts w:ascii="Times New Roman" w:hAnsi="Times New Roman" w:cs="Times New Roman"/>
          <w:sz w:val="24"/>
          <w:szCs w:val="24"/>
        </w:rPr>
        <w:t>self-centered</w:t>
      </w:r>
      <w:r w:rsidR="00D70C29" w:rsidRPr="00B872F9">
        <w:rPr>
          <w:rFonts w:ascii="Times New Roman" w:hAnsi="Times New Roman" w:cs="Times New Roman"/>
          <w:sz w:val="24"/>
          <w:szCs w:val="24"/>
        </w:rPr>
        <w:t>.</w:t>
      </w:r>
      <w:r w:rsidR="005D61F6" w:rsidRPr="00B872F9">
        <w:rPr>
          <w:rFonts w:ascii="Times New Roman" w:hAnsi="Times New Roman" w:cs="Times New Roman"/>
          <w:sz w:val="24"/>
          <w:szCs w:val="24"/>
        </w:rPr>
        <w:t xml:space="preserve"> Kurtz </w:t>
      </w:r>
      <w:r w:rsidR="00C06F50" w:rsidRPr="00B872F9">
        <w:rPr>
          <w:rFonts w:ascii="Times New Roman" w:hAnsi="Times New Roman" w:cs="Times New Roman"/>
          <w:sz w:val="24"/>
          <w:szCs w:val="24"/>
        </w:rPr>
        <w:t>has his</w:t>
      </w:r>
      <w:r w:rsidR="00D70C29" w:rsidRPr="00B872F9">
        <w:rPr>
          <w:rFonts w:ascii="Times New Roman" w:hAnsi="Times New Roman" w:cs="Times New Roman"/>
          <w:sz w:val="24"/>
          <w:szCs w:val="24"/>
        </w:rPr>
        <w:t xml:space="preserve"> station record the highest collections of ivory in Congo</w:t>
      </w:r>
      <w:r w:rsidR="00CB6889">
        <w:rPr>
          <w:rFonts w:ascii="Times New Roman" w:hAnsi="Times New Roman" w:cs="Times New Roman"/>
          <w:sz w:val="24"/>
          <w:szCs w:val="24"/>
        </w:rPr>
        <w:t xml:space="preserve"> (Conrad, 111-112)</w:t>
      </w:r>
      <w:r w:rsidR="00D70C29" w:rsidRPr="00B872F9">
        <w:rPr>
          <w:rFonts w:ascii="Times New Roman" w:hAnsi="Times New Roman" w:cs="Times New Roman"/>
          <w:sz w:val="24"/>
          <w:szCs w:val="24"/>
        </w:rPr>
        <w:t>. This conspiracy seeks to eliminate the competition that Kurtz has brought in ivory collection. This is wrong has murder is never a solution to completion or any problem in society.</w:t>
      </w:r>
    </w:p>
    <w:p w:rsidR="00D70C29" w:rsidRPr="00B872F9" w:rsidRDefault="005D61F6"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Kurtz takes ivory against the natives will by use of suppression and extermination. </w:t>
      </w:r>
      <w:r w:rsidR="00C06F50" w:rsidRPr="00B872F9">
        <w:rPr>
          <w:rFonts w:ascii="Times New Roman" w:hAnsi="Times New Roman" w:cs="Times New Roman"/>
          <w:sz w:val="24"/>
          <w:szCs w:val="24"/>
        </w:rPr>
        <w:t>He</w:t>
      </w:r>
      <w:r w:rsidRPr="00B872F9">
        <w:rPr>
          <w:rFonts w:ascii="Times New Roman" w:hAnsi="Times New Roman" w:cs="Times New Roman"/>
          <w:sz w:val="24"/>
          <w:szCs w:val="24"/>
        </w:rPr>
        <w:t xml:space="preserve"> admits to rule by use of force, violence </w:t>
      </w:r>
      <w:r w:rsidR="004E4472" w:rsidRPr="00B872F9">
        <w:rPr>
          <w:rFonts w:ascii="Times New Roman" w:hAnsi="Times New Roman" w:cs="Times New Roman"/>
          <w:sz w:val="24"/>
          <w:szCs w:val="24"/>
        </w:rPr>
        <w:t>and intimidation. H</w:t>
      </w:r>
      <w:r w:rsidRPr="00B872F9">
        <w:rPr>
          <w:rFonts w:ascii="Times New Roman" w:hAnsi="Times New Roman" w:cs="Times New Roman"/>
          <w:sz w:val="24"/>
          <w:szCs w:val="24"/>
        </w:rPr>
        <w:t xml:space="preserve">is rule leads to his downfall and the exposure of the ill that are being done by the Europeans to the natives in </w:t>
      </w:r>
      <w:proofErr w:type="spellStart"/>
      <w:r w:rsidR="004E4472" w:rsidRPr="00B872F9">
        <w:rPr>
          <w:rFonts w:ascii="Times New Roman" w:hAnsi="Times New Roman" w:cs="Times New Roman"/>
          <w:sz w:val="24"/>
          <w:szCs w:val="24"/>
        </w:rPr>
        <w:t>Congo</w:t>
      </w:r>
      <w:r w:rsidRPr="00B872F9">
        <w:rPr>
          <w:rFonts w:ascii="Times New Roman" w:hAnsi="Times New Roman" w:cs="Times New Roman"/>
          <w:sz w:val="24"/>
          <w:szCs w:val="24"/>
        </w:rPr>
        <w:t>.</w:t>
      </w:r>
      <w:r w:rsidR="00D70C29" w:rsidRPr="00B872F9">
        <w:rPr>
          <w:rFonts w:ascii="Times New Roman" w:hAnsi="Times New Roman" w:cs="Times New Roman"/>
          <w:sz w:val="24"/>
          <w:szCs w:val="24"/>
        </w:rPr>
        <w:t>The</w:t>
      </w:r>
      <w:proofErr w:type="spellEnd"/>
      <w:r w:rsidR="00D70C29" w:rsidRPr="00B872F9">
        <w:rPr>
          <w:rFonts w:ascii="Times New Roman" w:hAnsi="Times New Roman" w:cs="Times New Roman"/>
          <w:sz w:val="24"/>
          <w:szCs w:val="24"/>
        </w:rPr>
        <w:t xml:space="preserve"> attack </w:t>
      </w:r>
      <w:r w:rsidR="00D70C29" w:rsidRPr="00B872F9">
        <w:rPr>
          <w:rFonts w:ascii="Times New Roman" w:hAnsi="Times New Roman" w:cs="Times New Roman"/>
          <w:sz w:val="24"/>
          <w:szCs w:val="24"/>
        </w:rPr>
        <w:lastRenderedPageBreak/>
        <w:t>between the pilgrims and the natives that claims the lives of the ships helmsman and a native is evil war is never a way out of a problem as it leads to loss of lives and resources too.</w:t>
      </w:r>
    </w:p>
    <w:p w:rsidR="00BF41B1" w:rsidRPr="00B872F9" w:rsidRDefault="00B272DB"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The Russian drags Kurtz to the forest to die and is found by Marlow back to the station</w:t>
      </w:r>
      <w:r w:rsidR="001D13C4">
        <w:rPr>
          <w:rFonts w:ascii="Times New Roman" w:hAnsi="Times New Roman" w:cs="Times New Roman"/>
          <w:sz w:val="24"/>
          <w:szCs w:val="24"/>
        </w:rPr>
        <w:t xml:space="preserve"> (Conrad, 116)</w:t>
      </w:r>
      <w:r w:rsidRPr="00B872F9">
        <w:rPr>
          <w:rFonts w:ascii="Times New Roman" w:hAnsi="Times New Roman" w:cs="Times New Roman"/>
          <w:sz w:val="24"/>
          <w:szCs w:val="24"/>
        </w:rPr>
        <w:t xml:space="preserve">. This is a murder attempt and killing is against societal norms and values, it’s against </w:t>
      </w:r>
      <w:r w:rsidR="00AD68B3" w:rsidRPr="00B872F9">
        <w:rPr>
          <w:rFonts w:ascii="Times New Roman" w:hAnsi="Times New Roman" w:cs="Times New Roman"/>
          <w:sz w:val="24"/>
          <w:szCs w:val="24"/>
        </w:rPr>
        <w:t>morality. This</w:t>
      </w:r>
      <w:r w:rsidR="00746A1C" w:rsidRPr="00B872F9">
        <w:rPr>
          <w:rFonts w:ascii="Times New Roman" w:hAnsi="Times New Roman" w:cs="Times New Roman"/>
          <w:sz w:val="24"/>
          <w:szCs w:val="24"/>
        </w:rPr>
        <w:t xml:space="preserve"> whole story is a perfect epitome of </w:t>
      </w:r>
      <w:r w:rsidRPr="00B872F9">
        <w:rPr>
          <w:rFonts w:ascii="Times New Roman" w:hAnsi="Times New Roman" w:cs="Times New Roman"/>
          <w:sz w:val="24"/>
          <w:szCs w:val="24"/>
        </w:rPr>
        <w:t>moral confusion.</w:t>
      </w:r>
      <w:r w:rsidR="00746A1C" w:rsidRPr="00B872F9">
        <w:rPr>
          <w:rFonts w:ascii="Times New Roman" w:hAnsi="Times New Roman" w:cs="Times New Roman"/>
          <w:sz w:val="24"/>
          <w:szCs w:val="24"/>
        </w:rPr>
        <w:t xml:space="preserve"> Marlow cannot choose between malevolent Kurtz who does not follow the law to the latter and the colonial bureaucracy. The confusion in the whole novel is also evident in the insane for example there is a man at the station carrying water with a bucket that has a very big hole. The gang like organizations and stares by the natives is awkward.</w:t>
      </w:r>
    </w:p>
    <w:p w:rsidR="00B272DB" w:rsidRPr="00B872F9" w:rsidRDefault="00573388"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 xml:space="preserve">Marlow on his journey from </w:t>
      </w:r>
      <w:r w:rsidR="00BF41B1" w:rsidRPr="00B872F9">
        <w:rPr>
          <w:rFonts w:ascii="Times New Roman" w:hAnsi="Times New Roman" w:cs="Times New Roman"/>
          <w:sz w:val="24"/>
          <w:szCs w:val="24"/>
        </w:rPr>
        <w:t xml:space="preserve">the first station to the stations in the interior of </w:t>
      </w:r>
      <w:r w:rsidRPr="00B872F9">
        <w:rPr>
          <w:rFonts w:ascii="Times New Roman" w:hAnsi="Times New Roman" w:cs="Times New Roman"/>
          <w:sz w:val="24"/>
          <w:szCs w:val="24"/>
        </w:rPr>
        <w:t>Congo</w:t>
      </w:r>
      <w:r w:rsidR="00BF41B1" w:rsidRPr="00B872F9">
        <w:rPr>
          <w:rFonts w:ascii="Times New Roman" w:hAnsi="Times New Roman" w:cs="Times New Roman"/>
          <w:sz w:val="24"/>
          <w:szCs w:val="24"/>
        </w:rPr>
        <w:t xml:space="preserve"> he witnesses cruel treatment of natives, a lot of suffering that has been inflicted by the whites on them and slavery. These ar</w:t>
      </w:r>
      <w:r w:rsidRPr="00B872F9">
        <w:rPr>
          <w:rFonts w:ascii="Times New Roman" w:hAnsi="Times New Roman" w:cs="Times New Roman"/>
          <w:sz w:val="24"/>
          <w:szCs w:val="24"/>
        </w:rPr>
        <w:t xml:space="preserve">e all actions are evil and ills that should not be in any society. </w:t>
      </w:r>
      <w:r w:rsidR="004E4472" w:rsidRPr="00B872F9">
        <w:rPr>
          <w:rFonts w:ascii="Times New Roman" w:hAnsi="Times New Roman" w:cs="Times New Roman"/>
          <w:sz w:val="24"/>
          <w:szCs w:val="24"/>
        </w:rPr>
        <w:t>This</w:t>
      </w:r>
      <w:r w:rsidR="005D61F6" w:rsidRPr="00B872F9">
        <w:rPr>
          <w:rFonts w:ascii="Times New Roman" w:hAnsi="Times New Roman" w:cs="Times New Roman"/>
          <w:sz w:val="24"/>
          <w:szCs w:val="24"/>
        </w:rPr>
        <w:t xml:space="preserve"> whole book is a reflection of an oppressive regime against </w:t>
      </w:r>
      <w:r w:rsidR="004E4472" w:rsidRPr="00B872F9">
        <w:rPr>
          <w:rFonts w:ascii="Times New Roman" w:hAnsi="Times New Roman" w:cs="Times New Roman"/>
          <w:sz w:val="24"/>
          <w:szCs w:val="24"/>
        </w:rPr>
        <w:t>Africans and</w:t>
      </w:r>
      <w:r w:rsidR="005D61F6" w:rsidRPr="00B872F9">
        <w:rPr>
          <w:rFonts w:ascii="Times New Roman" w:hAnsi="Times New Roman" w:cs="Times New Roman"/>
          <w:sz w:val="24"/>
          <w:szCs w:val="24"/>
        </w:rPr>
        <w:t xml:space="preserve"> sinister abuses of Kurtz and the other company officials.</w:t>
      </w:r>
    </w:p>
    <w:p w:rsidR="00CE2043" w:rsidRPr="00B872F9" w:rsidRDefault="00CE2043"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There is a connection in the two books in relation to the theme of morality. In the two texts murder is prevalent.</w:t>
      </w:r>
      <w:r w:rsidR="008E546B" w:rsidRPr="00B872F9">
        <w:rPr>
          <w:rFonts w:ascii="Times New Roman" w:hAnsi="Times New Roman" w:cs="Times New Roman"/>
          <w:sz w:val="24"/>
          <w:szCs w:val="24"/>
        </w:rPr>
        <w:t xml:space="preserve"> In Conrad’s novel a number of natives are killed at the shores in skirmish attacks and also some Europeans like the ship man are killed in the war that is being fought by the natives for their freedom against oppression and exploitation of their ivory. In </w:t>
      </w:r>
      <w:r w:rsidR="00AD68B3" w:rsidRPr="00B872F9">
        <w:rPr>
          <w:rFonts w:ascii="Times New Roman" w:hAnsi="Times New Roman" w:cs="Times New Roman"/>
          <w:sz w:val="24"/>
          <w:szCs w:val="24"/>
        </w:rPr>
        <w:t>the strange</w:t>
      </w:r>
      <w:r w:rsidR="0046148C" w:rsidRPr="00B872F9">
        <w:rPr>
          <w:rFonts w:ascii="Times New Roman" w:hAnsi="Times New Roman" w:cs="Times New Roman"/>
          <w:sz w:val="24"/>
          <w:szCs w:val="24"/>
        </w:rPr>
        <w:t xml:space="preserve"> case murder is the order of the day sir Danvers and a politician is murdered. </w:t>
      </w:r>
    </w:p>
    <w:p w:rsidR="0046148C" w:rsidRPr="00B872F9" w:rsidRDefault="0046148C"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Suicide is also an ill that is quite present in both texts at the station Marlow gets to know that a company employee recently committed suicide in the hearts of darkness</w:t>
      </w:r>
      <w:r w:rsidR="00AC1910" w:rsidRPr="00B872F9">
        <w:rPr>
          <w:rFonts w:ascii="Times New Roman" w:hAnsi="Times New Roman" w:cs="Times New Roman"/>
          <w:sz w:val="24"/>
          <w:szCs w:val="24"/>
        </w:rPr>
        <w:t xml:space="preserve">. In </w:t>
      </w:r>
      <w:r w:rsidR="0035255F" w:rsidRPr="00B872F9">
        <w:rPr>
          <w:rFonts w:ascii="Times New Roman" w:hAnsi="Times New Roman" w:cs="Times New Roman"/>
          <w:sz w:val="24"/>
          <w:szCs w:val="24"/>
        </w:rPr>
        <w:t>Stevenson’s</w:t>
      </w:r>
      <w:r w:rsidR="00AC1910" w:rsidRPr="00B872F9">
        <w:rPr>
          <w:rFonts w:ascii="Times New Roman" w:hAnsi="Times New Roman" w:cs="Times New Roman"/>
          <w:sz w:val="24"/>
          <w:szCs w:val="24"/>
        </w:rPr>
        <w:t xml:space="preserve"> </w:t>
      </w:r>
      <w:r w:rsidR="00AC1910" w:rsidRPr="00B872F9">
        <w:rPr>
          <w:rFonts w:ascii="Times New Roman" w:hAnsi="Times New Roman" w:cs="Times New Roman"/>
          <w:sz w:val="24"/>
          <w:szCs w:val="24"/>
        </w:rPr>
        <w:lastRenderedPageBreak/>
        <w:t>strange case Dr</w:t>
      </w:r>
      <w:r w:rsidR="00C06F50">
        <w:rPr>
          <w:rFonts w:ascii="Times New Roman" w:hAnsi="Times New Roman" w:cs="Times New Roman"/>
          <w:sz w:val="24"/>
          <w:szCs w:val="24"/>
        </w:rPr>
        <w:t>.</w:t>
      </w:r>
      <w:r w:rsidR="00AC1910" w:rsidRPr="00B872F9">
        <w:rPr>
          <w:rFonts w:ascii="Times New Roman" w:hAnsi="Times New Roman" w:cs="Times New Roman"/>
          <w:sz w:val="24"/>
          <w:szCs w:val="24"/>
        </w:rPr>
        <w:t xml:space="preserve"> Jekyll commits suicide after he is not in a position to control the evil being he created in his laboratory with a </w:t>
      </w:r>
      <w:r w:rsidR="005D6047" w:rsidRPr="00B872F9">
        <w:rPr>
          <w:rFonts w:ascii="Times New Roman" w:hAnsi="Times New Roman" w:cs="Times New Roman"/>
          <w:sz w:val="24"/>
          <w:szCs w:val="24"/>
        </w:rPr>
        <w:t>potion;</w:t>
      </w:r>
      <w:r w:rsidR="00AC1910" w:rsidRPr="00B872F9">
        <w:rPr>
          <w:rFonts w:ascii="Times New Roman" w:hAnsi="Times New Roman" w:cs="Times New Roman"/>
          <w:sz w:val="24"/>
          <w:szCs w:val="24"/>
        </w:rPr>
        <w:t xml:space="preserve"> this kills him and Mr. Hyde the evil creature. Regardless of the circumstances it’s never right to commit suicide this is a form of murder.</w:t>
      </w:r>
    </w:p>
    <w:p w:rsidR="00774368" w:rsidRPr="00B872F9" w:rsidRDefault="0035255F" w:rsidP="00C06F50">
      <w:pPr>
        <w:spacing w:before="100" w:beforeAutospacing="1" w:after="100" w:afterAutospacing="1" w:line="480" w:lineRule="auto"/>
        <w:ind w:firstLine="720"/>
        <w:rPr>
          <w:rFonts w:ascii="Times New Roman" w:hAnsi="Times New Roman" w:cs="Times New Roman"/>
          <w:sz w:val="24"/>
          <w:szCs w:val="24"/>
        </w:rPr>
      </w:pPr>
      <w:r w:rsidRPr="00B872F9">
        <w:rPr>
          <w:rFonts w:ascii="Times New Roman" w:hAnsi="Times New Roman" w:cs="Times New Roman"/>
          <w:sz w:val="24"/>
          <w:szCs w:val="24"/>
        </w:rPr>
        <w:t>There is a lot of brutality in both texts a politician is beaten to death in the first text while in the hearts of  darkness Marlow witness a lot of brutality and cruelty as natives are been over worked and treated as near slaves this is acts of brutality are extreme and cause uproar in the two societies in context.</w:t>
      </w:r>
    </w:p>
    <w:p w:rsidR="0035255F" w:rsidRPr="00B872F9" w:rsidRDefault="00774368" w:rsidP="00614E69">
      <w:pPr>
        <w:spacing w:before="100" w:beforeAutospacing="1" w:after="100" w:afterAutospacing="1" w:line="480" w:lineRule="auto"/>
        <w:rPr>
          <w:rFonts w:ascii="Times New Roman" w:hAnsi="Times New Roman" w:cs="Times New Roman"/>
          <w:sz w:val="24"/>
          <w:szCs w:val="24"/>
        </w:rPr>
      </w:pPr>
      <w:r w:rsidRPr="00B872F9">
        <w:rPr>
          <w:rFonts w:ascii="Times New Roman" w:hAnsi="Times New Roman" w:cs="Times New Roman"/>
          <w:sz w:val="24"/>
          <w:szCs w:val="24"/>
        </w:rPr>
        <w:t xml:space="preserve"> In both texts the spirit of being your brother’s keeper is not present. Dr</w:t>
      </w:r>
      <w:r w:rsidR="00C06F50">
        <w:rPr>
          <w:rFonts w:ascii="Times New Roman" w:hAnsi="Times New Roman" w:cs="Times New Roman"/>
          <w:sz w:val="24"/>
          <w:szCs w:val="24"/>
        </w:rPr>
        <w:t>.</w:t>
      </w:r>
      <w:r w:rsidRPr="00B872F9">
        <w:rPr>
          <w:rFonts w:ascii="Times New Roman" w:hAnsi="Times New Roman" w:cs="Times New Roman"/>
          <w:sz w:val="24"/>
          <w:szCs w:val="24"/>
        </w:rPr>
        <w:t xml:space="preserve"> Jekyll goes on to party and entertain his friend in good spirits even with two deaths on of </w:t>
      </w:r>
      <w:proofErr w:type="spellStart"/>
      <w:r w:rsidRPr="00B872F9">
        <w:rPr>
          <w:rFonts w:ascii="Times New Roman" w:hAnsi="Times New Roman" w:cs="Times New Roman"/>
          <w:sz w:val="24"/>
          <w:szCs w:val="24"/>
        </w:rPr>
        <w:t>Uttersons</w:t>
      </w:r>
      <w:proofErr w:type="spellEnd"/>
      <w:r w:rsidRPr="00B872F9">
        <w:rPr>
          <w:rFonts w:ascii="Times New Roman" w:hAnsi="Times New Roman" w:cs="Times New Roman"/>
          <w:sz w:val="24"/>
          <w:szCs w:val="24"/>
        </w:rPr>
        <w:t xml:space="preserve"> client </w:t>
      </w:r>
      <w:r w:rsidR="005D6047" w:rsidRPr="00B872F9">
        <w:rPr>
          <w:rFonts w:ascii="Times New Roman" w:hAnsi="Times New Roman" w:cs="Times New Roman"/>
          <w:sz w:val="24"/>
          <w:szCs w:val="24"/>
        </w:rPr>
        <w:t>and</w:t>
      </w:r>
      <w:r w:rsidRPr="00B872F9">
        <w:rPr>
          <w:rFonts w:ascii="Times New Roman" w:hAnsi="Times New Roman" w:cs="Times New Roman"/>
          <w:sz w:val="24"/>
          <w:szCs w:val="24"/>
        </w:rPr>
        <w:t xml:space="preserve"> a politician at hand. He does not care and doesn’t even help solve them. When Hyde knocks the small girl down he does not apologize but instead goes on into his house. This shows lack of kindness</w:t>
      </w:r>
      <w:r w:rsidR="005D6047" w:rsidRPr="00B872F9">
        <w:rPr>
          <w:rFonts w:ascii="Times New Roman" w:hAnsi="Times New Roman" w:cs="Times New Roman"/>
          <w:sz w:val="24"/>
          <w:szCs w:val="24"/>
        </w:rPr>
        <w:t>. In the other text the natives have no one to hold on to the boys in the first station looks empty and the rest of the Europeans are all looking good although they all live in the same community and the natives work harder.</w:t>
      </w:r>
    </w:p>
    <w:p w:rsidR="005D6047" w:rsidRPr="00B872F9" w:rsidRDefault="00C06F50"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5D6047" w:rsidRPr="00B872F9">
        <w:rPr>
          <w:rFonts w:ascii="Times New Roman" w:hAnsi="Times New Roman" w:cs="Times New Roman"/>
          <w:sz w:val="24"/>
          <w:szCs w:val="24"/>
        </w:rPr>
        <w:t>Self-centered behavior amo</w:t>
      </w:r>
      <w:r w:rsidR="003E5935" w:rsidRPr="00B872F9">
        <w:rPr>
          <w:rFonts w:ascii="Times New Roman" w:hAnsi="Times New Roman" w:cs="Times New Roman"/>
          <w:sz w:val="24"/>
          <w:szCs w:val="24"/>
        </w:rPr>
        <w:t xml:space="preserve">ng characters is quite evident </w:t>
      </w:r>
      <w:proofErr w:type="spellStart"/>
      <w:r w:rsidR="003E5935" w:rsidRPr="00B872F9">
        <w:rPr>
          <w:rFonts w:ascii="Times New Roman" w:hAnsi="Times New Roman" w:cs="Times New Roman"/>
          <w:sz w:val="24"/>
          <w:szCs w:val="24"/>
        </w:rPr>
        <w:t>D</w:t>
      </w:r>
      <w:r w:rsidR="005D6047" w:rsidRPr="00B872F9">
        <w:rPr>
          <w:rFonts w:ascii="Times New Roman" w:hAnsi="Times New Roman" w:cs="Times New Roman"/>
          <w:sz w:val="24"/>
          <w:szCs w:val="24"/>
        </w:rPr>
        <w:t>r</w:t>
      </w:r>
      <w:r w:rsidR="003E5935" w:rsidRPr="00B872F9">
        <w:rPr>
          <w:rFonts w:ascii="Times New Roman" w:hAnsi="Times New Roman" w:cs="Times New Roman"/>
          <w:sz w:val="24"/>
          <w:szCs w:val="24"/>
        </w:rPr>
        <w:t>Jekyll</w:t>
      </w:r>
      <w:proofErr w:type="spellEnd"/>
      <w:r w:rsidR="00726241" w:rsidRPr="00B872F9">
        <w:rPr>
          <w:rFonts w:ascii="Times New Roman" w:hAnsi="Times New Roman" w:cs="Times New Roman"/>
          <w:sz w:val="24"/>
          <w:szCs w:val="24"/>
        </w:rPr>
        <w:t xml:space="preserve"> is </w:t>
      </w:r>
      <w:r w:rsidRPr="00B872F9">
        <w:rPr>
          <w:rFonts w:ascii="Times New Roman" w:hAnsi="Times New Roman" w:cs="Times New Roman"/>
          <w:sz w:val="24"/>
          <w:szCs w:val="24"/>
        </w:rPr>
        <w:t>self-centered</w:t>
      </w:r>
      <w:r w:rsidR="00726241" w:rsidRPr="00B872F9">
        <w:rPr>
          <w:rFonts w:ascii="Times New Roman" w:hAnsi="Times New Roman" w:cs="Times New Roman"/>
          <w:sz w:val="24"/>
          <w:szCs w:val="24"/>
        </w:rPr>
        <w:t xml:space="preserve"> as he does what</w:t>
      </w:r>
      <w:r w:rsidR="005D6047" w:rsidRPr="00B872F9">
        <w:rPr>
          <w:rFonts w:ascii="Times New Roman" w:hAnsi="Times New Roman" w:cs="Times New Roman"/>
          <w:sz w:val="24"/>
          <w:szCs w:val="24"/>
        </w:rPr>
        <w:t xml:space="preserve"> seems to suite him best. </w:t>
      </w:r>
      <w:r w:rsidR="00726241" w:rsidRPr="00B872F9">
        <w:rPr>
          <w:rFonts w:ascii="Times New Roman" w:hAnsi="Times New Roman" w:cs="Times New Roman"/>
          <w:sz w:val="24"/>
          <w:szCs w:val="24"/>
        </w:rPr>
        <w:t>He</w:t>
      </w:r>
      <w:r w:rsidR="005D6047" w:rsidRPr="00B872F9">
        <w:rPr>
          <w:rFonts w:ascii="Times New Roman" w:hAnsi="Times New Roman" w:cs="Times New Roman"/>
          <w:sz w:val="24"/>
          <w:szCs w:val="24"/>
        </w:rPr>
        <w:t xml:space="preserve"> creates an image that does evil out of selfishness without minding the effects on his creations to the society. </w:t>
      </w:r>
      <w:r w:rsidR="00726241" w:rsidRPr="00B872F9">
        <w:rPr>
          <w:rFonts w:ascii="Times New Roman" w:hAnsi="Times New Roman" w:cs="Times New Roman"/>
          <w:sz w:val="24"/>
          <w:szCs w:val="24"/>
        </w:rPr>
        <w:t>On</w:t>
      </w:r>
      <w:r w:rsidR="005D6047" w:rsidRPr="00B872F9">
        <w:rPr>
          <w:rFonts w:ascii="Times New Roman" w:hAnsi="Times New Roman" w:cs="Times New Roman"/>
          <w:sz w:val="24"/>
          <w:szCs w:val="24"/>
        </w:rPr>
        <w:t xml:space="preserve"> the </w:t>
      </w:r>
      <w:r w:rsidR="00726241" w:rsidRPr="00B872F9">
        <w:rPr>
          <w:rFonts w:ascii="Times New Roman" w:hAnsi="Times New Roman" w:cs="Times New Roman"/>
          <w:sz w:val="24"/>
          <w:szCs w:val="24"/>
        </w:rPr>
        <w:t xml:space="preserve">other hand Kurtz uses extreme </w:t>
      </w:r>
      <w:r w:rsidR="003E5935" w:rsidRPr="00B872F9">
        <w:rPr>
          <w:rFonts w:ascii="Times New Roman" w:hAnsi="Times New Roman" w:cs="Times New Roman"/>
          <w:sz w:val="24"/>
          <w:szCs w:val="24"/>
        </w:rPr>
        <w:t>force to</w:t>
      </w:r>
      <w:r w:rsidR="00726241" w:rsidRPr="00B872F9">
        <w:rPr>
          <w:rFonts w:ascii="Times New Roman" w:hAnsi="Times New Roman" w:cs="Times New Roman"/>
          <w:sz w:val="24"/>
          <w:szCs w:val="24"/>
        </w:rPr>
        <w:t xml:space="preserve"> collect ivory and also has a lot of secrets that </w:t>
      </w:r>
      <w:r w:rsidR="003E5935" w:rsidRPr="00B872F9">
        <w:rPr>
          <w:rFonts w:ascii="Times New Roman" w:hAnsi="Times New Roman" w:cs="Times New Roman"/>
          <w:sz w:val="24"/>
          <w:szCs w:val="24"/>
        </w:rPr>
        <w:t>lead to his downfall. He does not care about the natives or his employees all he cares about is ivory collection.</w:t>
      </w:r>
    </w:p>
    <w:p w:rsidR="005D6047" w:rsidRDefault="00C06F50" w:rsidP="00614E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5D6047" w:rsidRPr="00B872F9">
        <w:rPr>
          <w:rFonts w:ascii="Times New Roman" w:hAnsi="Times New Roman" w:cs="Times New Roman"/>
          <w:sz w:val="24"/>
          <w:szCs w:val="24"/>
        </w:rPr>
        <w:t>The connection between the themes in the two texts has great significance in showing the rot in the society. It shows</w:t>
      </w:r>
      <w:r w:rsidR="00257874" w:rsidRPr="00B872F9">
        <w:rPr>
          <w:rFonts w:ascii="Times New Roman" w:hAnsi="Times New Roman" w:cs="Times New Roman"/>
          <w:sz w:val="24"/>
          <w:szCs w:val="24"/>
        </w:rPr>
        <w:t xml:space="preserve"> to</w:t>
      </w:r>
      <w:r w:rsidR="005D6047" w:rsidRPr="00B872F9">
        <w:rPr>
          <w:rFonts w:ascii="Times New Roman" w:hAnsi="Times New Roman" w:cs="Times New Roman"/>
          <w:sz w:val="24"/>
          <w:szCs w:val="24"/>
        </w:rPr>
        <w:t xml:space="preserve"> what </w:t>
      </w:r>
      <w:r w:rsidR="00257874" w:rsidRPr="00B872F9">
        <w:rPr>
          <w:rFonts w:ascii="Times New Roman" w:hAnsi="Times New Roman" w:cs="Times New Roman"/>
          <w:sz w:val="24"/>
          <w:szCs w:val="24"/>
        </w:rPr>
        <w:t xml:space="preserve">extent has evil has prevailed in society and the </w:t>
      </w:r>
      <w:r w:rsidR="007F0D7D" w:rsidRPr="00B872F9">
        <w:rPr>
          <w:rFonts w:ascii="Times New Roman" w:hAnsi="Times New Roman" w:cs="Times New Roman"/>
          <w:sz w:val="24"/>
          <w:szCs w:val="24"/>
        </w:rPr>
        <w:t>ills</w:t>
      </w:r>
      <w:r w:rsidR="00257874" w:rsidRPr="00B872F9">
        <w:rPr>
          <w:rFonts w:ascii="Times New Roman" w:hAnsi="Times New Roman" w:cs="Times New Roman"/>
          <w:sz w:val="24"/>
          <w:szCs w:val="24"/>
        </w:rPr>
        <w:t xml:space="preserve"> brought by </w:t>
      </w:r>
      <w:r w:rsidR="00257874" w:rsidRPr="00B872F9">
        <w:rPr>
          <w:rFonts w:ascii="Times New Roman" w:hAnsi="Times New Roman" w:cs="Times New Roman"/>
          <w:sz w:val="24"/>
          <w:szCs w:val="24"/>
        </w:rPr>
        <w:lastRenderedPageBreak/>
        <w:t>this evils. Deaths in cases of murder, suspicion, suicide are the after math of a society that has noth</w:t>
      </w:r>
      <w:r w:rsidR="007F0D7D" w:rsidRPr="00B872F9">
        <w:rPr>
          <w:rFonts w:ascii="Times New Roman" w:hAnsi="Times New Roman" w:cs="Times New Roman"/>
          <w:sz w:val="24"/>
          <w:szCs w:val="24"/>
        </w:rPr>
        <w:t>ing good to offer but only evil</w:t>
      </w:r>
      <w:r w:rsidR="00257874" w:rsidRPr="00B872F9">
        <w:rPr>
          <w:rFonts w:ascii="Times New Roman" w:hAnsi="Times New Roman" w:cs="Times New Roman"/>
          <w:sz w:val="24"/>
          <w:szCs w:val="24"/>
        </w:rPr>
        <w:t xml:space="preserve">. </w:t>
      </w:r>
      <w:r w:rsidR="008D0DE7" w:rsidRPr="00B872F9">
        <w:rPr>
          <w:rFonts w:ascii="Times New Roman" w:hAnsi="Times New Roman" w:cs="Times New Roman"/>
          <w:sz w:val="24"/>
          <w:szCs w:val="24"/>
        </w:rPr>
        <w:t>This connection</w:t>
      </w:r>
      <w:r w:rsidR="00257874" w:rsidRPr="00B872F9">
        <w:rPr>
          <w:rFonts w:ascii="Times New Roman" w:hAnsi="Times New Roman" w:cs="Times New Roman"/>
          <w:sz w:val="24"/>
          <w:szCs w:val="24"/>
        </w:rPr>
        <w:t xml:space="preserve"> clearly signifies the need to have values that guide behavior and actions </w:t>
      </w:r>
      <w:r w:rsidR="007F0D7D" w:rsidRPr="00B872F9">
        <w:rPr>
          <w:rFonts w:ascii="Times New Roman" w:hAnsi="Times New Roman" w:cs="Times New Roman"/>
          <w:sz w:val="24"/>
          <w:szCs w:val="24"/>
        </w:rPr>
        <w:t>that call for brotherhood an</w:t>
      </w:r>
      <w:r w:rsidR="00257874" w:rsidRPr="00B872F9">
        <w:rPr>
          <w:rFonts w:ascii="Times New Roman" w:hAnsi="Times New Roman" w:cs="Times New Roman"/>
          <w:sz w:val="24"/>
          <w:szCs w:val="24"/>
        </w:rPr>
        <w:t>d togetherness to eliminate</w:t>
      </w:r>
      <w:r w:rsidR="007F0D7D" w:rsidRPr="00B872F9">
        <w:rPr>
          <w:rFonts w:ascii="Times New Roman" w:hAnsi="Times New Roman" w:cs="Times New Roman"/>
          <w:sz w:val="24"/>
          <w:szCs w:val="24"/>
        </w:rPr>
        <w:t xml:space="preserve"> evils that are prevalent in the two societies.</w:t>
      </w: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8D0DE7" w:rsidRDefault="008D0DE7" w:rsidP="00614E69">
      <w:pPr>
        <w:spacing w:before="100" w:beforeAutospacing="1" w:after="100" w:afterAutospacing="1" w:line="480" w:lineRule="auto"/>
        <w:rPr>
          <w:rFonts w:ascii="Times New Roman" w:hAnsi="Times New Roman" w:cs="Times New Roman"/>
          <w:sz w:val="24"/>
          <w:szCs w:val="24"/>
        </w:rPr>
      </w:pPr>
    </w:p>
    <w:p w:rsidR="001D13C4" w:rsidRDefault="001D13C4" w:rsidP="008D0DE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D13C4" w:rsidRPr="001D13C4" w:rsidRDefault="001D13C4" w:rsidP="008D0DE7">
      <w:pPr>
        <w:spacing w:before="100" w:beforeAutospacing="1" w:after="100" w:afterAutospacing="1" w:line="480" w:lineRule="auto"/>
        <w:ind w:left="720" w:hanging="720"/>
        <w:rPr>
          <w:rFonts w:ascii="Times New Roman" w:hAnsi="Times New Roman" w:cs="Times New Roman"/>
          <w:sz w:val="24"/>
          <w:szCs w:val="24"/>
        </w:rPr>
      </w:pPr>
      <w:r w:rsidRPr="001D13C4">
        <w:rPr>
          <w:rFonts w:ascii="Times New Roman" w:hAnsi="Times New Roman" w:cs="Times New Roman"/>
          <w:sz w:val="24"/>
          <w:szCs w:val="24"/>
        </w:rPr>
        <w:t>Joseph Conrad hearts of darkness.</w:t>
      </w:r>
    </w:p>
    <w:p w:rsidR="008A358A" w:rsidRPr="008D0DE7" w:rsidRDefault="001D13C4" w:rsidP="008D0DE7">
      <w:pPr>
        <w:spacing w:before="100" w:beforeAutospacing="1" w:after="100" w:afterAutospacing="1"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Stevensons</w:t>
      </w:r>
      <w:proofErr w:type="spellEnd"/>
      <w:r>
        <w:rPr>
          <w:rFonts w:ascii="Times New Roman" w:hAnsi="Times New Roman" w:cs="Times New Roman"/>
          <w:sz w:val="24"/>
          <w:szCs w:val="24"/>
        </w:rPr>
        <w:t xml:space="preserve"> the strange case of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Jekyll and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Hyde</w:t>
      </w:r>
    </w:p>
    <w:sectPr w:rsidR="008A358A" w:rsidRPr="008D0DE7" w:rsidSect="00C45C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79C" w:rsidRDefault="00AC479C" w:rsidP="008D0DE7">
      <w:pPr>
        <w:spacing w:after="0" w:line="240" w:lineRule="auto"/>
      </w:pPr>
      <w:r>
        <w:separator/>
      </w:r>
    </w:p>
  </w:endnote>
  <w:endnote w:type="continuationSeparator" w:id="0">
    <w:p w:rsidR="00AC479C" w:rsidRDefault="00AC479C" w:rsidP="008D0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79C" w:rsidRDefault="00AC479C" w:rsidP="008D0DE7">
      <w:pPr>
        <w:spacing w:after="0" w:line="240" w:lineRule="auto"/>
      </w:pPr>
      <w:r>
        <w:separator/>
      </w:r>
    </w:p>
  </w:footnote>
  <w:footnote w:type="continuationSeparator" w:id="0">
    <w:p w:rsidR="00AC479C" w:rsidRDefault="00AC479C" w:rsidP="008D0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DE7" w:rsidRPr="008D0DE7" w:rsidRDefault="008D0DE7" w:rsidP="003A0338">
    <w:pPr>
      <w:pStyle w:val="Header"/>
      <w:jc w:val="right"/>
      <w:rPr>
        <w:rFonts w:ascii="Times New Roman" w:hAnsi="Times New Roman" w:cs="Times New Roman"/>
        <w:sz w:val="24"/>
        <w:szCs w:val="24"/>
      </w:rPr>
    </w:pPr>
    <w:r w:rsidRPr="008D0DE7">
      <w:rPr>
        <w:rFonts w:ascii="Times New Roman" w:hAnsi="Times New Roman" w:cs="Times New Roman"/>
        <w:sz w:val="24"/>
        <w:szCs w:val="24"/>
      </w:rP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E583D"/>
    <w:multiLevelType w:val="hybridMultilevel"/>
    <w:tmpl w:val="E834D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CA5"/>
    <w:rsid w:val="00002896"/>
    <w:rsid w:val="000C2FEC"/>
    <w:rsid w:val="00110147"/>
    <w:rsid w:val="001D13C4"/>
    <w:rsid w:val="002320ED"/>
    <w:rsid w:val="00257874"/>
    <w:rsid w:val="00297740"/>
    <w:rsid w:val="0031681C"/>
    <w:rsid w:val="0035255F"/>
    <w:rsid w:val="003A0338"/>
    <w:rsid w:val="003E5935"/>
    <w:rsid w:val="0046148C"/>
    <w:rsid w:val="004E4472"/>
    <w:rsid w:val="00573388"/>
    <w:rsid w:val="00593AE7"/>
    <w:rsid w:val="005D6047"/>
    <w:rsid w:val="005D61F6"/>
    <w:rsid w:val="0060606A"/>
    <w:rsid w:val="00614E69"/>
    <w:rsid w:val="00715819"/>
    <w:rsid w:val="00726241"/>
    <w:rsid w:val="00745D91"/>
    <w:rsid w:val="00746A1C"/>
    <w:rsid w:val="00774368"/>
    <w:rsid w:val="00785B25"/>
    <w:rsid w:val="007E4C1C"/>
    <w:rsid w:val="007F0D7D"/>
    <w:rsid w:val="0087463A"/>
    <w:rsid w:val="008A358A"/>
    <w:rsid w:val="008D0DE7"/>
    <w:rsid w:val="008E546B"/>
    <w:rsid w:val="00953EA9"/>
    <w:rsid w:val="00A46A80"/>
    <w:rsid w:val="00AC1910"/>
    <w:rsid w:val="00AC479C"/>
    <w:rsid w:val="00AD3717"/>
    <w:rsid w:val="00AD68B3"/>
    <w:rsid w:val="00B147B3"/>
    <w:rsid w:val="00B272DB"/>
    <w:rsid w:val="00B47A6E"/>
    <w:rsid w:val="00B504A2"/>
    <w:rsid w:val="00B872F9"/>
    <w:rsid w:val="00BF41B1"/>
    <w:rsid w:val="00C06F50"/>
    <w:rsid w:val="00C4007B"/>
    <w:rsid w:val="00C45C1B"/>
    <w:rsid w:val="00CB6889"/>
    <w:rsid w:val="00CE2043"/>
    <w:rsid w:val="00D70C29"/>
    <w:rsid w:val="00E32F5A"/>
    <w:rsid w:val="00E7664B"/>
    <w:rsid w:val="00E77CA5"/>
    <w:rsid w:val="00EE71D8"/>
    <w:rsid w:val="00F02CCF"/>
    <w:rsid w:val="00F96E4B"/>
    <w:rsid w:val="00FB2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C6CFFC-D0D7-4B1B-A7EE-E9209D14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C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3C4"/>
    <w:pPr>
      <w:ind w:left="720"/>
      <w:contextualSpacing/>
    </w:pPr>
  </w:style>
  <w:style w:type="paragraph" w:styleId="Header">
    <w:name w:val="header"/>
    <w:basedOn w:val="Normal"/>
    <w:link w:val="HeaderChar"/>
    <w:uiPriority w:val="99"/>
    <w:unhideWhenUsed/>
    <w:rsid w:val="008D0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DE7"/>
  </w:style>
  <w:style w:type="paragraph" w:styleId="Footer">
    <w:name w:val="footer"/>
    <w:basedOn w:val="Normal"/>
    <w:link w:val="FooterChar"/>
    <w:uiPriority w:val="99"/>
    <w:unhideWhenUsed/>
    <w:rsid w:val="008D0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8984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2018-04-15T21:49:00Z</dcterms:created>
  <dcterms:modified xsi:type="dcterms:W3CDTF">2018-04-15T21:49:00Z</dcterms:modified>
</cp:coreProperties>
</file>